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0AA98" w14:textId="77777777" w:rsidR="003F4B38" w:rsidRDefault="003F4B38" w:rsidP="003F4B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WARNER</w:t>
      </w:r>
      <w:r>
        <w:rPr>
          <w:rFonts w:ascii="Times New Roman" w:hAnsi="Times New Roman" w:cs="Times New Roman"/>
        </w:rPr>
        <w:t xml:space="preserve">       (fl.1484)</w:t>
      </w:r>
    </w:p>
    <w:p w14:paraId="3FAD6442" w14:textId="77777777" w:rsidR="003F4B38" w:rsidRDefault="003F4B38" w:rsidP="003F4B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Farndon, Nottinghamshire. Yeoman.</w:t>
      </w:r>
    </w:p>
    <w:p w14:paraId="79EC060C" w14:textId="77777777" w:rsidR="003F4B38" w:rsidRDefault="003F4B38" w:rsidP="003F4B38">
      <w:pPr>
        <w:rPr>
          <w:rFonts w:ascii="Times New Roman" w:hAnsi="Times New Roman" w:cs="Times New Roman"/>
        </w:rPr>
      </w:pPr>
    </w:p>
    <w:p w14:paraId="6EB104E6" w14:textId="77777777" w:rsidR="003F4B38" w:rsidRDefault="003F4B38" w:rsidP="003F4B38">
      <w:pPr>
        <w:rPr>
          <w:rFonts w:ascii="Times New Roman" w:hAnsi="Times New Roman" w:cs="Times New Roman"/>
        </w:rPr>
      </w:pPr>
    </w:p>
    <w:p w14:paraId="1815E637" w14:textId="77777777" w:rsidR="003F4B38" w:rsidRDefault="003F4B38" w:rsidP="003F4B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Warner of London, esquire(q.v.), brought a plaint of debt against him.</w:t>
      </w:r>
    </w:p>
    <w:p w14:paraId="1B2D8CCC" w14:textId="77777777" w:rsidR="003F4B38" w:rsidRDefault="003F4B38" w:rsidP="003F4B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125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D7F2628" w14:textId="77777777" w:rsidR="003F4B38" w:rsidRDefault="003F4B38" w:rsidP="003F4B38">
      <w:pPr>
        <w:rPr>
          <w:rFonts w:ascii="Times New Roman" w:hAnsi="Times New Roman" w:cs="Times New Roman"/>
        </w:rPr>
      </w:pPr>
    </w:p>
    <w:p w14:paraId="51E7A146" w14:textId="77777777" w:rsidR="003F4B38" w:rsidRDefault="003F4B38" w:rsidP="003F4B38">
      <w:pPr>
        <w:rPr>
          <w:rFonts w:ascii="Times New Roman" w:hAnsi="Times New Roman" w:cs="Times New Roman"/>
        </w:rPr>
      </w:pPr>
    </w:p>
    <w:p w14:paraId="3E22E4FA" w14:textId="77777777" w:rsidR="003F4B38" w:rsidRDefault="003F4B38" w:rsidP="003F4B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March 2019</w:t>
      </w:r>
    </w:p>
    <w:p w14:paraId="5BB72FE6" w14:textId="77777777" w:rsidR="006B2F86" w:rsidRPr="00E71FC3" w:rsidRDefault="003F4B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766F8" w14:textId="77777777" w:rsidR="003F4B38" w:rsidRDefault="003F4B38" w:rsidP="00E71FC3">
      <w:r>
        <w:separator/>
      </w:r>
    </w:p>
  </w:endnote>
  <w:endnote w:type="continuationSeparator" w:id="0">
    <w:p w14:paraId="6087FA07" w14:textId="77777777" w:rsidR="003F4B38" w:rsidRDefault="003F4B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74EE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6405E" w14:textId="77777777" w:rsidR="003F4B38" w:rsidRDefault="003F4B38" w:rsidP="00E71FC3">
      <w:r>
        <w:separator/>
      </w:r>
    </w:p>
  </w:footnote>
  <w:footnote w:type="continuationSeparator" w:id="0">
    <w:p w14:paraId="4A1B969A" w14:textId="77777777" w:rsidR="003F4B38" w:rsidRDefault="003F4B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38"/>
    <w:rsid w:val="001A7C09"/>
    <w:rsid w:val="003F4B3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28840"/>
  <w15:chartTrackingRefBased/>
  <w15:docId w15:val="{BCF90CB3-027D-4830-BD8F-57D7F536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4B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F4B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2019-03-27T22:05:00Z</dcterms:created>
  <dcterms:modified xsi:type="dcterms:W3CDTF">2019-03-27T22:05:00Z</dcterms:modified>
</cp:coreProperties>
</file>