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4075F" w14:textId="77777777" w:rsidR="00891CEE" w:rsidRDefault="00891CEE" w:rsidP="00891C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TAILLOUR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0DB96C9" w14:textId="77777777" w:rsidR="00891CEE" w:rsidRDefault="00891CEE" w:rsidP="00891C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Murton, North Riding of Yorkshire. Husbandman.</w:t>
      </w:r>
    </w:p>
    <w:p w14:paraId="63347D9A" w14:textId="77777777" w:rsidR="00891CEE" w:rsidRDefault="00891CEE" w:rsidP="00891CEE">
      <w:pPr>
        <w:pStyle w:val="NoSpacing"/>
        <w:rPr>
          <w:rFonts w:cs="Times New Roman"/>
          <w:szCs w:val="24"/>
        </w:rPr>
      </w:pPr>
    </w:p>
    <w:p w14:paraId="6FC35BF4" w14:textId="77777777" w:rsidR="00891CEE" w:rsidRDefault="00891CEE" w:rsidP="00891CEE">
      <w:pPr>
        <w:pStyle w:val="NoSpacing"/>
        <w:rPr>
          <w:rFonts w:cs="Times New Roman"/>
          <w:szCs w:val="24"/>
        </w:rPr>
      </w:pPr>
    </w:p>
    <w:p w14:paraId="34AB85C5" w14:textId="77777777" w:rsidR="00891CEE" w:rsidRDefault="00891CEE" w:rsidP="00891C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Poteman</w:t>
      </w:r>
      <w:proofErr w:type="spellEnd"/>
      <w:r>
        <w:rPr>
          <w:rFonts w:cs="Times New Roman"/>
          <w:szCs w:val="24"/>
        </w:rPr>
        <w:t xml:space="preserve">, clerk(q.v.), brought a plaint of trespass against him and </w:t>
      </w:r>
      <w:proofErr w:type="gramStart"/>
      <w:r>
        <w:rPr>
          <w:rFonts w:cs="Times New Roman"/>
          <w:szCs w:val="24"/>
        </w:rPr>
        <w:t>six</w:t>
      </w:r>
      <w:proofErr w:type="gramEnd"/>
    </w:p>
    <w:p w14:paraId="3337A039" w14:textId="77777777" w:rsidR="00891CEE" w:rsidRDefault="00891CEE" w:rsidP="00891C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</w:t>
      </w:r>
    </w:p>
    <w:p w14:paraId="780A7362" w14:textId="77777777" w:rsidR="00891CEE" w:rsidRDefault="00891CEE" w:rsidP="00891C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8223F"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43F97E26" w14:textId="77777777" w:rsidR="00891CEE" w:rsidRDefault="00891CEE" w:rsidP="00891CEE">
      <w:pPr>
        <w:pStyle w:val="NoSpacing"/>
        <w:rPr>
          <w:rFonts w:cs="Times New Roman"/>
          <w:szCs w:val="24"/>
        </w:rPr>
      </w:pPr>
    </w:p>
    <w:p w14:paraId="556941E8" w14:textId="77777777" w:rsidR="00891CEE" w:rsidRDefault="00891CEE" w:rsidP="00891CEE">
      <w:pPr>
        <w:pStyle w:val="NoSpacing"/>
        <w:rPr>
          <w:rFonts w:cs="Times New Roman"/>
          <w:szCs w:val="24"/>
        </w:rPr>
      </w:pPr>
    </w:p>
    <w:p w14:paraId="421253C6" w14:textId="77777777" w:rsidR="00891CEE" w:rsidRDefault="00891CEE" w:rsidP="00891C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February 2023</w:t>
      </w:r>
    </w:p>
    <w:p w14:paraId="3131B7C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A5CCD" w14:textId="77777777" w:rsidR="00891CEE" w:rsidRDefault="00891CEE" w:rsidP="009139A6">
      <w:r>
        <w:separator/>
      </w:r>
    </w:p>
  </w:endnote>
  <w:endnote w:type="continuationSeparator" w:id="0">
    <w:p w14:paraId="4FB82CB3" w14:textId="77777777" w:rsidR="00891CEE" w:rsidRDefault="00891C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BD8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6A0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11A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4BBA3" w14:textId="77777777" w:rsidR="00891CEE" w:rsidRDefault="00891CEE" w:rsidP="009139A6">
      <w:r>
        <w:separator/>
      </w:r>
    </w:p>
  </w:footnote>
  <w:footnote w:type="continuationSeparator" w:id="0">
    <w:p w14:paraId="29E133DD" w14:textId="77777777" w:rsidR="00891CEE" w:rsidRDefault="00891C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9341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7B7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4CC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CEE"/>
    <w:rsid w:val="000666E0"/>
    <w:rsid w:val="002510B7"/>
    <w:rsid w:val="005C130B"/>
    <w:rsid w:val="00826F5C"/>
    <w:rsid w:val="00891CEE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10A52"/>
  <w15:chartTrackingRefBased/>
  <w15:docId w15:val="{8D5329A8-DA7A-411B-AAFE-AB48B1EC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91C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2023-04-09T20:31:00Z</dcterms:created>
  <dcterms:modified xsi:type="dcterms:W3CDTF">2023-04-09T20:32:00Z</dcterms:modified>
</cp:coreProperties>
</file>