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6B1353" w14:textId="6E7C442C" w:rsidR="009F5DAC" w:rsidRDefault="009F5DAC" w:rsidP="009F5D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STANNIS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>(d.14</w:t>
      </w:r>
      <w:r>
        <w:rPr>
          <w:rFonts w:ascii="Times New Roman" w:hAnsi="Times New Roman" w:cs="Times New Roman"/>
          <w:sz w:val="24"/>
          <w:szCs w:val="24"/>
          <w:lang w:val="en-US"/>
        </w:rPr>
        <w:t>10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8D10143" w14:textId="10107525" w:rsidR="009F5DAC" w:rsidRDefault="009F5DAC" w:rsidP="009F5D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London. </w:t>
      </w:r>
      <w:r>
        <w:rPr>
          <w:rFonts w:ascii="Times New Roman" w:hAnsi="Times New Roman" w:cs="Times New Roman"/>
          <w:sz w:val="24"/>
          <w:szCs w:val="24"/>
          <w:lang w:val="en-US"/>
        </w:rPr>
        <w:t>Butcher.</w:t>
      </w:r>
    </w:p>
    <w:p w14:paraId="152A4454" w14:textId="77777777" w:rsidR="009F5DAC" w:rsidRDefault="009F5DAC" w:rsidP="009F5D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8C0DF4" w14:textId="77777777" w:rsidR="009F5DAC" w:rsidRDefault="009F5DAC" w:rsidP="009F5D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000F66" w14:textId="3B87FF87" w:rsidR="009F5DAC" w:rsidRDefault="009F5DAC" w:rsidP="009F5D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10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buried in the Lady Chapel of the church of St.Nicholas Shambles.</w:t>
      </w:r>
    </w:p>
    <w:p w14:paraId="2E5B9A04" w14:textId="77777777" w:rsidR="009F5DAC" w:rsidRDefault="009F5DAC" w:rsidP="009F5DAC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(“A Community of the Dead in Late Medieval London” by Christian Steer, University of York p.189 n.45)</w:t>
      </w:r>
    </w:p>
    <w:p w14:paraId="0B305CC1" w14:textId="77777777" w:rsidR="009F5DAC" w:rsidRDefault="009F5DAC" w:rsidP="009F5DAC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9630EA9" w14:textId="77777777" w:rsidR="009F5DAC" w:rsidRDefault="009F5DAC" w:rsidP="009F5DAC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8364C3A" w14:textId="77777777" w:rsidR="009F5DAC" w:rsidRPr="00A37B5C" w:rsidRDefault="009F5DAC" w:rsidP="009F5DAC">
      <w:pPr>
        <w:pStyle w:val="NoSpacing"/>
        <w:rPr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3 October 2020</w:t>
      </w:r>
    </w:p>
    <w:p w14:paraId="62A09849" w14:textId="661716F3" w:rsidR="006746EF" w:rsidRPr="009F5DA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F5DA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3B8D55" w14:textId="77777777" w:rsidR="009F5DAC" w:rsidRDefault="009F5DAC" w:rsidP="00CD0211">
      <w:pPr>
        <w:spacing w:after="0" w:line="240" w:lineRule="auto"/>
      </w:pPr>
      <w:r>
        <w:separator/>
      </w:r>
    </w:p>
  </w:endnote>
  <w:endnote w:type="continuationSeparator" w:id="0">
    <w:p w14:paraId="33ED0F96" w14:textId="77777777" w:rsidR="009F5DAC" w:rsidRDefault="009F5DA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6CB01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FF085A" w14:textId="77777777" w:rsidR="009F5DAC" w:rsidRDefault="009F5DAC" w:rsidP="00CD0211">
      <w:pPr>
        <w:spacing w:after="0" w:line="240" w:lineRule="auto"/>
      </w:pPr>
      <w:r>
        <w:separator/>
      </w:r>
    </w:p>
  </w:footnote>
  <w:footnote w:type="continuationSeparator" w:id="0">
    <w:p w14:paraId="14706A5D" w14:textId="77777777" w:rsidR="009F5DAC" w:rsidRDefault="009F5DA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F5DAC"/>
    <w:rsid w:val="00A2711B"/>
    <w:rsid w:val="00CD0211"/>
    <w:rsid w:val="00D5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4FED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2020-10-03T21:09:00Z</dcterms:created>
  <dcterms:modified xsi:type="dcterms:W3CDTF">2020-10-03T21:11:00Z</dcterms:modified>
</cp:coreProperties>
</file>