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5C6" w:rsidRDefault="003E15C6" w:rsidP="003E15C6">
      <w:r>
        <w:rPr>
          <w:u w:val="single"/>
        </w:rPr>
        <w:t>John RAUNDES</w:t>
      </w:r>
      <w:r>
        <w:t xml:space="preserve">   (d.ca.1488)</w:t>
      </w:r>
    </w:p>
    <w:p w:rsidR="003E15C6" w:rsidRDefault="003E15C6" w:rsidP="003E15C6">
      <w:r>
        <w:t>? of Bledlow, Buckinghamshire.</w:t>
      </w:r>
    </w:p>
    <w:p w:rsidR="003E15C6" w:rsidRDefault="003E15C6" w:rsidP="003E15C6"/>
    <w:p w:rsidR="003E15C6" w:rsidRDefault="003E15C6" w:rsidP="003E15C6"/>
    <w:p w:rsidR="003E15C6" w:rsidRDefault="003E15C6" w:rsidP="003E15C6">
      <w:pPr>
        <w:ind w:left="720"/>
      </w:pPr>
      <w:r>
        <w:t>1488</w:t>
      </w:r>
      <w:r>
        <w:tab/>
        <w:t>His Will was proved.</w:t>
      </w:r>
    </w:p>
    <w:p w:rsidR="003E15C6" w:rsidRDefault="003E15C6" w:rsidP="003E15C6">
      <w:pPr>
        <w:ind w:left="1440"/>
      </w:pPr>
      <w:r w:rsidRPr="00902A13">
        <w:rPr>
          <w:sz w:val="20"/>
          <w:szCs w:val="20"/>
        </w:rPr>
        <w:t>(</w:t>
      </w:r>
      <w:hyperlink r:id="rId6" w:history="1">
        <w:r w:rsidRPr="00902A13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902A13">
        <w:rPr>
          <w:sz w:val="20"/>
          <w:szCs w:val="20"/>
        </w:rPr>
        <w:t>)</w:t>
      </w:r>
    </w:p>
    <w:p w:rsidR="003E15C6" w:rsidRDefault="003E15C6" w:rsidP="003E15C6"/>
    <w:p w:rsidR="003E15C6" w:rsidRDefault="003E15C6" w:rsidP="003E15C6"/>
    <w:p w:rsidR="003E15C6" w:rsidRDefault="003E15C6" w:rsidP="003E15C6"/>
    <w:p w:rsidR="00BA4020" w:rsidRDefault="003E15C6" w:rsidP="003E15C6">
      <w:r>
        <w:t>21 December 2010</w:t>
      </w:r>
    </w:p>
    <w:sectPr w:rsidR="00BA4020" w:rsidSect="008315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5C6" w:rsidRDefault="003E15C6" w:rsidP="00552EBA">
      <w:r>
        <w:separator/>
      </w:r>
    </w:p>
  </w:endnote>
  <w:endnote w:type="continuationSeparator" w:id="0">
    <w:p w:rsidR="003E15C6" w:rsidRDefault="003E15C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15C6">
        <w:rPr>
          <w:noProof/>
        </w:rPr>
        <w:t>26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5C6" w:rsidRDefault="003E15C6" w:rsidP="00552EBA">
      <w:r>
        <w:separator/>
      </w:r>
    </w:p>
  </w:footnote>
  <w:footnote w:type="continuationSeparator" w:id="0">
    <w:p w:rsidR="003E15C6" w:rsidRDefault="003E15C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E15C6"/>
    <w:rsid w:val="00552EBA"/>
    <w:rsid w:val="0083150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5C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E15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2010-12-26T21:37:00Z</dcterms:created>
  <dcterms:modified xsi:type="dcterms:W3CDTF">2010-12-26T21:37:00Z</dcterms:modified>
</cp:coreProperties>
</file>