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C4A" w:rsidRDefault="00477C4A" w:rsidP="00477C4A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u w:val="single"/>
        </w:rPr>
        <w:t>Alexander OKYS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:rsidR="00477C4A" w:rsidRDefault="00477C4A" w:rsidP="00477C4A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Honingham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, Norfolk. Husbandman.</w:t>
      </w:r>
    </w:p>
    <w:p w:rsidR="00477C4A" w:rsidRDefault="00477C4A" w:rsidP="00477C4A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477C4A" w:rsidRDefault="00477C4A" w:rsidP="00477C4A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477C4A" w:rsidRDefault="00477C4A" w:rsidP="00477C4A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Thomas Brampton(q.v.) brought a plaint of debt against him and 34 others.</w:t>
      </w:r>
    </w:p>
    <w:p w:rsidR="00477C4A" w:rsidRDefault="00477C4A" w:rsidP="00477C4A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477C4A" w:rsidRDefault="00477C4A" w:rsidP="00477C4A">
      <w:pPr>
        <w:rPr>
          <w:rFonts w:ascii="Times New Roman" w:hAnsi="Times New Roman" w:cs="Times New Roman"/>
        </w:rPr>
      </w:pPr>
    </w:p>
    <w:p w:rsidR="00477C4A" w:rsidRDefault="00477C4A" w:rsidP="00477C4A">
      <w:pPr>
        <w:rPr>
          <w:rFonts w:ascii="Times New Roman" w:hAnsi="Times New Roman" w:cs="Times New Roman"/>
        </w:rPr>
      </w:pPr>
    </w:p>
    <w:p w:rsidR="00477C4A" w:rsidRDefault="00477C4A" w:rsidP="00477C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:rsidR="006B2F86" w:rsidRPr="00E71FC3" w:rsidRDefault="00477C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C4A" w:rsidRDefault="00477C4A" w:rsidP="00E71FC3">
      <w:r>
        <w:separator/>
      </w:r>
    </w:p>
  </w:endnote>
  <w:endnote w:type="continuationSeparator" w:id="0">
    <w:p w:rsidR="00477C4A" w:rsidRDefault="00477C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C4A" w:rsidRDefault="00477C4A" w:rsidP="00E71FC3">
      <w:r>
        <w:separator/>
      </w:r>
    </w:p>
  </w:footnote>
  <w:footnote w:type="continuationSeparator" w:id="0">
    <w:p w:rsidR="00477C4A" w:rsidRDefault="00477C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4A"/>
    <w:rsid w:val="001A7C09"/>
    <w:rsid w:val="00477C4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D4B502-DAC0-45DD-8CCD-9C8C3181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7C4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77C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2017-03-29T20:25:00Z</dcterms:created>
  <dcterms:modified xsi:type="dcterms:W3CDTF">2017-03-29T20:25:00Z</dcterms:modified>
</cp:coreProperties>
</file>