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182" w:rsidRDefault="00984182" w:rsidP="00984182">
      <w:r>
        <w:rPr>
          <w:u w:val="single"/>
        </w:rPr>
        <w:t>Margaret NEVILLE</w:t>
      </w:r>
      <w:r>
        <w:t xml:space="preserve">      (fl.1401)</w:t>
      </w:r>
    </w:p>
    <w:p w:rsidR="00984182" w:rsidRDefault="00984182" w:rsidP="00984182">
      <w:proofErr w:type="gramStart"/>
      <w:r>
        <w:t>of</w:t>
      </w:r>
      <w:proofErr w:type="gramEnd"/>
      <w:r>
        <w:t xml:space="preserve"> Hornby.</w:t>
      </w:r>
    </w:p>
    <w:p w:rsidR="00683EE7" w:rsidRDefault="00683EE7" w:rsidP="00683EE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984182" w:rsidRDefault="00984182" w:rsidP="00984182"/>
    <w:p w:rsidR="00683EE7" w:rsidRPr="00683EE7" w:rsidRDefault="00683EE7" w:rsidP="00683EE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141A2B">
        <w:rPr>
          <w:rFonts w:ascii="Times New Roman" w:hAnsi="Times New Roman" w:cs="Times New Roman"/>
          <w:sz w:val="24"/>
          <w:szCs w:val="24"/>
        </w:rPr>
        <w:t>aughter of Sir Wil</w:t>
      </w:r>
      <w:r>
        <w:rPr>
          <w:rFonts w:ascii="Times New Roman" w:hAnsi="Times New Roman" w:cs="Times New Roman"/>
          <w:sz w:val="24"/>
          <w:szCs w:val="24"/>
        </w:rPr>
        <w:t xml:space="preserve">liam de la </w:t>
      </w:r>
      <w:proofErr w:type="gramStart"/>
      <w:r>
        <w:rPr>
          <w:rFonts w:ascii="Times New Roman" w:hAnsi="Times New Roman" w:cs="Times New Roman"/>
          <w:sz w:val="24"/>
          <w:szCs w:val="24"/>
        </w:rPr>
        <w:t>Pole(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d.1366 ).  </w:t>
      </w:r>
      <w:r w:rsidRPr="00141A2B">
        <w:rPr>
          <w:rFonts w:ascii="Times New Roman" w:hAnsi="Times New Roman" w:cs="Times New Roman"/>
          <w:sz w:val="24"/>
          <w:szCs w:val="24"/>
        </w:rPr>
        <w:t>(H.O.C.III pp.821-4)</w:t>
      </w:r>
    </w:p>
    <w:p w:rsidR="00984182" w:rsidRDefault="00984182" w:rsidP="00984182">
      <w:r>
        <w:t xml:space="preserve">= Sir Robert Neville of </w:t>
      </w:r>
      <w:proofErr w:type="gramStart"/>
      <w:r>
        <w:t>Hornby(</w:t>
      </w:r>
      <w:proofErr w:type="gramEnd"/>
      <w:r>
        <w:t>q.v.)</w:t>
      </w:r>
    </w:p>
    <w:p w:rsidR="00984182" w:rsidRDefault="00984182" w:rsidP="00984182">
      <w:r>
        <w:t>(</w:t>
      </w:r>
      <w:hyperlink r:id="rId7" w:history="1">
        <w:r w:rsidR="00683EE7" w:rsidRPr="00946135">
          <w:rPr>
            <w:rStyle w:val="Hyperlink"/>
          </w:rPr>
          <w:t>www.medievalgenealogy.org.uk/fines/abstracts/CP_25_1_279_149.shtml</w:t>
        </w:r>
      </w:hyperlink>
      <w:r>
        <w:t>)</w:t>
      </w:r>
    </w:p>
    <w:p w:rsidR="00683EE7" w:rsidRPr="00141A2B" w:rsidRDefault="00683EE7" w:rsidP="00683EE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41A2B">
        <w:rPr>
          <w:rFonts w:ascii="Times New Roman" w:hAnsi="Times New Roman" w:cs="Times New Roman"/>
          <w:sz w:val="24"/>
          <w:szCs w:val="24"/>
        </w:rPr>
        <w:t>Had a son (</w:t>
      </w:r>
      <w:proofErr w:type="spellStart"/>
      <w:r w:rsidRPr="00141A2B">
        <w:rPr>
          <w:rFonts w:ascii="Times New Roman" w:hAnsi="Times New Roman" w:cs="Times New Roman"/>
          <w:sz w:val="24"/>
          <w:szCs w:val="24"/>
        </w:rPr>
        <w:t>o.v.p</w:t>
      </w:r>
      <w:proofErr w:type="spellEnd"/>
      <w:r w:rsidRPr="00141A2B">
        <w:rPr>
          <w:rFonts w:ascii="Times New Roman" w:hAnsi="Times New Roman" w:cs="Times New Roman"/>
          <w:sz w:val="24"/>
          <w:szCs w:val="24"/>
        </w:rPr>
        <w:t>.) and 3 daughters:</w:t>
      </w:r>
    </w:p>
    <w:p w:rsidR="00683EE7" w:rsidRPr="00141A2B" w:rsidRDefault="00683EE7" w:rsidP="00683EE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41A2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141A2B">
        <w:rPr>
          <w:rFonts w:ascii="Times New Roman" w:hAnsi="Times New Roman" w:cs="Times New Roman"/>
          <w:sz w:val="24"/>
          <w:szCs w:val="24"/>
        </w:rPr>
        <w:t xml:space="preserve">Margaret = </w:t>
      </w:r>
      <w:r>
        <w:rPr>
          <w:rFonts w:ascii="Times New Roman" w:hAnsi="Times New Roman" w:cs="Times New Roman"/>
          <w:sz w:val="24"/>
          <w:szCs w:val="24"/>
        </w:rPr>
        <w:t xml:space="preserve">Sir William Harrington. </w:t>
      </w:r>
      <w:r w:rsidRPr="00141A2B">
        <w:rPr>
          <w:rFonts w:ascii="Times New Roman" w:hAnsi="Times New Roman" w:cs="Times New Roman"/>
          <w:sz w:val="24"/>
          <w:szCs w:val="24"/>
        </w:rPr>
        <w:t>(H.O.C.III pp.821-4)</w:t>
      </w:r>
    </w:p>
    <w:p w:rsidR="00683EE7" w:rsidRPr="00141A2B" w:rsidRDefault="00683EE7" w:rsidP="00683EE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41A2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141A2B">
        <w:rPr>
          <w:rFonts w:ascii="Times New Roman" w:hAnsi="Times New Roman" w:cs="Times New Roman"/>
          <w:sz w:val="24"/>
          <w:szCs w:val="24"/>
        </w:rPr>
        <w:t xml:space="preserve">Joan </w:t>
      </w:r>
      <w:proofErr w:type="gramStart"/>
      <w:r w:rsidRPr="00141A2B">
        <w:rPr>
          <w:rFonts w:ascii="Times New Roman" w:hAnsi="Times New Roman" w:cs="Times New Roman"/>
          <w:sz w:val="24"/>
          <w:szCs w:val="24"/>
        </w:rPr>
        <w:t>= ?</w:t>
      </w:r>
      <w:proofErr w:type="gramEnd"/>
      <w:r w:rsidRPr="00141A2B">
        <w:rPr>
          <w:rFonts w:ascii="Times New Roman" w:hAnsi="Times New Roman" w:cs="Times New Roman"/>
          <w:sz w:val="24"/>
          <w:szCs w:val="24"/>
        </w:rPr>
        <w:t xml:space="preserve"> Langton. </w:t>
      </w:r>
      <w:proofErr w:type="gramStart"/>
      <w:r w:rsidRPr="00141A2B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683EE7" w:rsidRDefault="00683EE7" w:rsidP="00683EE7">
      <w:proofErr w:type="gramStart"/>
      <w:r w:rsidRPr="00141A2B">
        <w:t>another</w:t>
      </w:r>
      <w:proofErr w:type="gramEnd"/>
      <w:r w:rsidRPr="00141A2B">
        <w:t xml:space="preserve"> Joan = 1 Sir Roger de </w:t>
      </w:r>
      <w:proofErr w:type="spellStart"/>
      <w:r w:rsidRPr="00141A2B">
        <w:t>Swillington</w:t>
      </w:r>
      <w:proofErr w:type="spellEnd"/>
      <w:r w:rsidRPr="00141A2B">
        <w:t>. (Clay p.215)</w:t>
      </w:r>
    </w:p>
    <w:p w:rsidR="00984182" w:rsidRDefault="00984182" w:rsidP="00984182"/>
    <w:p w:rsidR="00984182" w:rsidRDefault="00984182" w:rsidP="00984182"/>
    <w:p w:rsidR="00984182" w:rsidRDefault="00984182" w:rsidP="00984182">
      <w:r>
        <w:t>17 Apr.1401</w:t>
      </w:r>
      <w:r>
        <w:tab/>
        <w:t xml:space="preserve">Settlement of the action taken against them by Hugh de </w:t>
      </w:r>
    </w:p>
    <w:p w:rsidR="00984182" w:rsidRDefault="00984182" w:rsidP="00984182">
      <w:r>
        <w:tab/>
      </w:r>
      <w:r>
        <w:tab/>
      </w:r>
      <w:proofErr w:type="spellStart"/>
      <w:proofErr w:type="gramStart"/>
      <w:r>
        <w:t>Derfeld</w:t>
      </w:r>
      <w:proofErr w:type="spellEnd"/>
      <w:r>
        <w:t>(</w:t>
      </w:r>
      <w:proofErr w:type="gramEnd"/>
      <w:r>
        <w:t xml:space="preserve">q.v.) and others over the manor of </w:t>
      </w:r>
      <w:proofErr w:type="spellStart"/>
      <w:r>
        <w:t>Bearley</w:t>
      </w:r>
      <w:proofErr w:type="spellEnd"/>
      <w:r>
        <w:t xml:space="preserve"> and </w:t>
      </w:r>
    </w:p>
    <w:p w:rsidR="00984182" w:rsidRDefault="00984182" w:rsidP="00984182">
      <w:pPr>
        <w:ind w:left="1440"/>
      </w:pPr>
      <w:r>
        <w:t xml:space="preserve">12 messuages, 40 acres of land, 20 acres of meadow, 6 acres of wood, 100 acres of moor and 60s of rent in </w:t>
      </w:r>
      <w:proofErr w:type="spellStart"/>
      <w:r>
        <w:t>Brearley</w:t>
      </w:r>
      <w:proofErr w:type="spellEnd"/>
      <w:r>
        <w:t xml:space="preserve"> and </w:t>
      </w:r>
      <w:proofErr w:type="spellStart"/>
      <w:r>
        <w:t>Cawthorn</w:t>
      </w:r>
      <w:proofErr w:type="spellEnd"/>
      <w:r>
        <w:t xml:space="preserve"> and the </w:t>
      </w:r>
      <w:proofErr w:type="spellStart"/>
      <w:r>
        <w:t>advowson</w:t>
      </w:r>
      <w:proofErr w:type="spellEnd"/>
      <w:r>
        <w:t xml:space="preserve"> of the P</w:t>
      </w:r>
      <w:r w:rsidR="00683EE7">
        <w:t xml:space="preserve">riory of Monk Bretton.   </w:t>
      </w:r>
    </w:p>
    <w:p w:rsidR="00984182" w:rsidRDefault="00683EE7" w:rsidP="00683EE7">
      <w:pPr>
        <w:ind w:left="1440"/>
      </w:pPr>
      <w:r>
        <w:t>(www.medievalgenealogy.org.uk/fines/abstracts/CP_25_1_279_149.shtml)</w:t>
      </w:r>
    </w:p>
    <w:p w:rsidR="00984182" w:rsidRDefault="00984182" w:rsidP="00984182"/>
    <w:p w:rsidR="00984182" w:rsidRDefault="00984182" w:rsidP="00984182"/>
    <w:p w:rsidR="00984182" w:rsidRDefault="00984182" w:rsidP="00984182"/>
    <w:p w:rsidR="00BA4020" w:rsidRDefault="00683EE7" w:rsidP="00984182">
      <w:r>
        <w:t>8 February 2012</w:t>
      </w:r>
      <w:bookmarkStart w:id="0" w:name="_GoBack"/>
      <w:bookmarkEnd w:id="0"/>
    </w:p>
    <w:sectPr w:rsidR="00BA4020" w:rsidSect="00DF7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182" w:rsidRDefault="00984182" w:rsidP="00552EBA">
      <w:r>
        <w:separator/>
      </w:r>
    </w:p>
  </w:endnote>
  <w:endnote w:type="continuationSeparator" w:id="0">
    <w:p w:rsidR="00984182" w:rsidRDefault="009841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83EE7">
      <w:fldChar w:fldCharType="begin"/>
    </w:r>
    <w:r w:rsidR="00683EE7">
      <w:instrText xml:space="preserve"> DATE \@ "dd MMMM yyyy" </w:instrText>
    </w:r>
    <w:r w:rsidR="00683EE7">
      <w:fldChar w:fldCharType="separate"/>
    </w:r>
    <w:r w:rsidR="00683EE7">
      <w:rPr>
        <w:noProof/>
      </w:rPr>
      <w:t>08 February 2012</w:t>
    </w:r>
    <w:r w:rsidR="00683EE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182" w:rsidRDefault="00984182" w:rsidP="00552EBA">
      <w:r>
        <w:separator/>
      </w:r>
    </w:p>
  </w:footnote>
  <w:footnote w:type="continuationSeparator" w:id="0">
    <w:p w:rsidR="00984182" w:rsidRDefault="009841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83EE7"/>
    <w:rsid w:val="00984182"/>
    <w:rsid w:val="00C33865"/>
    <w:rsid w:val="00D45842"/>
    <w:rsid w:val="00D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683EE7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683EE7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683E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79_14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2011-05-01T20:40:00Z</dcterms:created>
  <dcterms:modified xsi:type="dcterms:W3CDTF">2012-02-08T13:32:00Z</dcterms:modified>
</cp:coreProperties>
</file>