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60A" w:rsidRDefault="0021660A" w:rsidP="0021660A">
      <w:r>
        <w:rPr>
          <w:u w:val="single"/>
        </w:rPr>
        <w:t>John MULTON</w:t>
      </w:r>
      <w:r>
        <w:t xml:space="preserve">   (fl.1488)</w:t>
      </w:r>
    </w:p>
    <w:p w:rsidR="0021660A" w:rsidRDefault="0021660A" w:rsidP="0021660A">
      <w:r>
        <w:t xml:space="preserve">of Barking, </w:t>
      </w:r>
      <w:smartTag w:uri="urn:schemas-microsoft-com:office:smarttags" w:element="place">
        <w:r>
          <w:t>Essex</w:t>
        </w:r>
      </w:smartTag>
      <w:r>
        <w:t>.</w:t>
      </w:r>
    </w:p>
    <w:p w:rsidR="0021660A" w:rsidRDefault="0021660A" w:rsidP="0021660A"/>
    <w:p w:rsidR="0021660A" w:rsidRDefault="0021660A" w:rsidP="0021660A"/>
    <w:p w:rsidR="0021660A" w:rsidRDefault="0021660A" w:rsidP="0021660A">
      <w:r>
        <w:t>28 Jan.</w:t>
      </w:r>
      <w:r>
        <w:tab/>
        <w:t>1488</w:t>
      </w:r>
      <w:r>
        <w:tab/>
        <w:t>(</w:t>
      </w:r>
      <w:hyperlink r:id="rId6" w:history="1">
        <w:r w:rsidRPr="009B5AA4">
          <w:rPr>
            <w:rStyle w:val="Hyperlink"/>
          </w:rPr>
          <w:t>http://seax.essexcc.gov.uk</w:t>
        </w:r>
      </w:hyperlink>
      <w:r>
        <w:t xml:space="preserve">  ref.  D/AEW 1/206)</w:t>
      </w:r>
    </w:p>
    <w:p w:rsidR="0021660A" w:rsidRDefault="0021660A" w:rsidP="0021660A"/>
    <w:p w:rsidR="0021660A" w:rsidRDefault="0021660A" w:rsidP="0021660A"/>
    <w:p w:rsidR="0021660A" w:rsidRDefault="0021660A" w:rsidP="0021660A"/>
    <w:p w:rsidR="00BA4020" w:rsidRDefault="0021660A" w:rsidP="0021660A">
      <w:r>
        <w:t>9 August 2010</w:t>
      </w:r>
    </w:p>
    <w:sectPr w:rsidR="00BA4020" w:rsidSect="00F410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60A" w:rsidRDefault="0021660A" w:rsidP="00552EBA">
      <w:r>
        <w:separator/>
      </w:r>
    </w:p>
  </w:endnote>
  <w:endnote w:type="continuationSeparator" w:id="0">
    <w:p w:rsidR="0021660A" w:rsidRDefault="0021660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1660A">
        <w:rPr>
          <w:noProof/>
        </w:rPr>
        <w:t>22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60A" w:rsidRDefault="0021660A" w:rsidP="00552EBA">
      <w:r>
        <w:separator/>
      </w:r>
    </w:p>
  </w:footnote>
  <w:footnote w:type="continuationSeparator" w:id="0">
    <w:p w:rsidR="0021660A" w:rsidRDefault="0021660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1660A"/>
    <w:rsid w:val="00552EBA"/>
    <w:rsid w:val="00C33865"/>
    <w:rsid w:val="00D45842"/>
    <w:rsid w:val="00F41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60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1660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x.essexcc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2010-08-22T09:45:00Z</dcterms:created>
  <dcterms:modified xsi:type="dcterms:W3CDTF">2010-08-22T09:45:00Z</dcterms:modified>
</cp:coreProperties>
</file>