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BE85B" w14:textId="3498A85A" w:rsidR="005C0419" w:rsidRDefault="005C0419" w:rsidP="005C0419">
      <w:pPr>
        <w:pStyle w:val="NoSpacing"/>
      </w:pPr>
      <w:r>
        <w:rPr>
          <w:u w:val="single"/>
        </w:rPr>
        <w:t>Ralph HOPKYN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504</w:t>
      </w:r>
      <w:r>
        <w:t>)</w:t>
      </w:r>
    </w:p>
    <w:p w14:paraId="007DA6A1" w14:textId="510102DC" w:rsidR="005C0419" w:rsidRDefault="005C0419" w:rsidP="005C0419">
      <w:pPr>
        <w:pStyle w:val="NoSpacing"/>
      </w:pPr>
      <w:r>
        <w:t xml:space="preserve">of Canterbury. </w:t>
      </w:r>
      <w:r>
        <w:t>Shearman.</w:t>
      </w:r>
    </w:p>
    <w:p w14:paraId="6F6E3179" w14:textId="77777777" w:rsidR="005C0419" w:rsidRDefault="005C0419" w:rsidP="005C0419">
      <w:pPr>
        <w:pStyle w:val="NoSpacing"/>
      </w:pPr>
    </w:p>
    <w:p w14:paraId="716CD7A1" w14:textId="77777777" w:rsidR="005C0419" w:rsidRDefault="005C0419" w:rsidP="005C0419">
      <w:pPr>
        <w:pStyle w:val="NoSpacing"/>
      </w:pPr>
    </w:p>
    <w:p w14:paraId="77993DC9" w14:textId="0EF18036" w:rsidR="005C0419" w:rsidRDefault="005C0419" w:rsidP="005C0419">
      <w:pPr>
        <w:pStyle w:val="NoSpacing"/>
      </w:pPr>
      <w:r>
        <w:tab/>
        <w:t>1</w:t>
      </w:r>
      <w:r>
        <w:t>504</w:t>
      </w:r>
      <w:bookmarkStart w:id="0" w:name="_GoBack"/>
      <w:bookmarkEnd w:id="0"/>
      <w:r>
        <w:tab/>
        <w:t>He became a Freeman by redemption.   (Cowper p.277)</w:t>
      </w:r>
    </w:p>
    <w:p w14:paraId="4CE4436D" w14:textId="77777777" w:rsidR="005C0419" w:rsidRDefault="005C0419" w:rsidP="005C0419">
      <w:pPr>
        <w:pStyle w:val="NoSpacing"/>
      </w:pPr>
    </w:p>
    <w:p w14:paraId="6BFB8CBA" w14:textId="77777777" w:rsidR="005C0419" w:rsidRDefault="005C0419" w:rsidP="005C0419">
      <w:pPr>
        <w:pStyle w:val="NoSpacing"/>
      </w:pPr>
    </w:p>
    <w:p w14:paraId="2C52BD7F" w14:textId="77777777" w:rsidR="005C0419" w:rsidRDefault="005C0419" w:rsidP="005C0419">
      <w:pPr>
        <w:pStyle w:val="NoSpacing"/>
      </w:pPr>
      <w:r>
        <w:t>28 July 2018</w:t>
      </w:r>
    </w:p>
    <w:p w14:paraId="6367D754" w14:textId="67F034F1" w:rsidR="006B2F86" w:rsidRPr="005C0419" w:rsidRDefault="005C0419" w:rsidP="00E71FC3">
      <w:pPr>
        <w:pStyle w:val="NoSpacing"/>
      </w:pPr>
    </w:p>
    <w:sectPr w:rsidR="006B2F86" w:rsidRPr="005C04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37D23" w14:textId="77777777" w:rsidR="005C0419" w:rsidRDefault="005C0419" w:rsidP="00E71FC3">
      <w:pPr>
        <w:spacing w:after="0" w:line="240" w:lineRule="auto"/>
      </w:pPr>
      <w:r>
        <w:separator/>
      </w:r>
    </w:p>
  </w:endnote>
  <w:endnote w:type="continuationSeparator" w:id="0">
    <w:p w14:paraId="53C2FA48" w14:textId="77777777" w:rsidR="005C0419" w:rsidRDefault="005C04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7E8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C9DDD" w14:textId="77777777" w:rsidR="005C0419" w:rsidRDefault="005C0419" w:rsidP="00E71FC3">
      <w:pPr>
        <w:spacing w:after="0" w:line="240" w:lineRule="auto"/>
      </w:pPr>
      <w:r>
        <w:separator/>
      </w:r>
    </w:p>
  </w:footnote>
  <w:footnote w:type="continuationSeparator" w:id="0">
    <w:p w14:paraId="2B955152" w14:textId="77777777" w:rsidR="005C0419" w:rsidRDefault="005C04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419"/>
    <w:rsid w:val="001A7C09"/>
    <w:rsid w:val="00577BD5"/>
    <w:rsid w:val="005C0419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2B2A6"/>
  <w15:chartTrackingRefBased/>
  <w15:docId w15:val="{BB361EDE-6315-4DF7-9E6F-B989040F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2018-07-28T21:27:00Z</dcterms:created>
  <dcterms:modified xsi:type="dcterms:W3CDTF">2018-07-28T21:28:00Z</dcterms:modified>
</cp:coreProperties>
</file>