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8E51E" w14:textId="77777777" w:rsidR="00C8449F" w:rsidRDefault="00C8449F" w:rsidP="00C844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HERTESCOTE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5ADA7C19" w14:textId="77777777" w:rsidR="00C8449F" w:rsidRDefault="00C8449F" w:rsidP="00C844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AD7C0DF" w14:textId="77777777" w:rsidR="00C8449F" w:rsidRDefault="00C8449F" w:rsidP="00C844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20EF32C" w14:textId="77777777" w:rsidR="00C8449F" w:rsidRDefault="00C8449F" w:rsidP="00C844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Mar.1407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patron of Henry Thomas(q.v.) when he became Rector of </w:t>
      </w:r>
    </w:p>
    <w:p w14:paraId="62938F63" w14:textId="77777777" w:rsidR="00C8449F" w:rsidRDefault="00C8449F" w:rsidP="00C844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Cotleigh</w:t>
      </w:r>
      <w:proofErr w:type="spellEnd"/>
      <w:r>
        <w:rPr>
          <w:rFonts w:ascii="Times New Roman" w:hAnsi="Times New Roman" w:cs="Times New Roman"/>
          <w:sz w:val="24"/>
          <w:szCs w:val="24"/>
        </w:rPr>
        <w:t>, Devon.  (“Stafford Register” p.159)</w:t>
      </w:r>
    </w:p>
    <w:p w14:paraId="51F0AFD7" w14:textId="77777777" w:rsidR="00C8449F" w:rsidRDefault="00C8449F" w:rsidP="00C844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96B402" w14:textId="77777777" w:rsidR="00C8449F" w:rsidRDefault="00C8449F" w:rsidP="00C8449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846F97" w14:textId="77777777" w:rsidR="00C8449F" w:rsidRDefault="00C8449F" w:rsidP="00C8449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January 2021</w:t>
      </w:r>
    </w:p>
    <w:p w14:paraId="4F9F7231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0F26FE" w14:textId="77777777" w:rsidR="00C8449F" w:rsidRDefault="00C8449F" w:rsidP="00CD0211">
      <w:pPr>
        <w:spacing w:after="0" w:line="240" w:lineRule="auto"/>
      </w:pPr>
      <w:r>
        <w:separator/>
      </w:r>
    </w:p>
  </w:endnote>
  <w:endnote w:type="continuationSeparator" w:id="0">
    <w:p w14:paraId="524B0438" w14:textId="77777777" w:rsidR="00C8449F" w:rsidRDefault="00C8449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3B16D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EC9FFD" w14:textId="77777777" w:rsidR="00C8449F" w:rsidRDefault="00C8449F" w:rsidP="00CD0211">
      <w:pPr>
        <w:spacing w:after="0" w:line="240" w:lineRule="auto"/>
      </w:pPr>
      <w:r>
        <w:separator/>
      </w:r>
    </w:p>
  </w:footnote>
  <w:footnote w:type="continuationSeparator" w:id="0">
    <w:p w14:paraId="4FD2D24C" w14:textId="77777777" w:rsidR="00C8449F" w:rsidRDefault="00C8449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8449F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8940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2021-01-14T22:24:00Z</dcterms:created>
  <dcterms:modified xsi:type="dcterms:W3CDTF">2021-01-14T22:24:00Z</dcterms:modified>
</cp:coreProperties>
</file>