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3AF38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CROKE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FE5B90E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Billington</w:t>
      </w:r>
      <w:proofErr w:type="spellEnd"/>
      <w:r>
        <w:rPr>
          <w:rFonts w:cs="Times New Roman"/>
          <w:szCs w:val="24"/>
        </w:rPr>
        <w:t xml:space="preserve">, Lancashire.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0AF93364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</w:p>
    <w:p w14:paraId="15354CFC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</w:p>
    <w:p w14:paraId="38D7283A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312F1A41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770EF9A4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48BF41A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</w:p>
    <w:p w14:paraId="58205619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</w:p>
    <w:p w14:paraId="6B93CFF3" w14:textId="77777777" w:rsidR="00883DE5" w:rsidRDefault="00883DE5" w:rsidP="00883D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271F72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5E155" w14:textId="77777777" w:rsidR="00883DE5" w:rsidRDefault="00883DE5" w:rsidP="009139A6">
      <w:r>
        <w:separator/>
      </w:r>
    </w:p>
  </w:endnote>
  <w:endnote w:type="continuationSeparator" w:id="0">
    <w:p w14:paraId="04B9F04F" w14:textId="77777777" w:rsidR="00883DE5" w:rsidRDefault="00883D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AF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C8C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ADD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48E32" w14:textId="77777777" w:rsidR="00883DE5" w:rsidRDefault="00883DE5" w:rsidP="009139A6">
      <w:r>
        <w:separator/>
      </w:r>
    </w:p>
  </w:footnote>
  <w:footnote w:type="continuationSeparator" w:id="0">
    <w:p w14:paraId="0BF410E3" w14:textId="77777777" w:rsidR="00883DE5" w:rsidRDefault="00883D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3F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D1B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D7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E5"/>
    <w:rsid w:val="000666E0"/>
    <w:rsid w:val="002510B7"/>
    <w:rsid w:val="005C130B"/>
    <w:rsid w:val="00826F5C"/>
    <w:rsid w:val="00883DE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85705"/>
  <w15:chartTrackingRefBased/>
  <w15:docId w15:val="{3C9CC1DC-A0F1-414A-94BE-EB2FDAFE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83D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2022-12-31T19:35:00Z</dcterms:created>
  <dcterms:modified xsi:type="dcterms:W3CDTF">2022-12-31T19:35:00Z</dcterms:modified>
</cp:coreProperties>
</file>