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B17" w:rsidRDefault="00942B17" w:rsidP="00942B17">
      <w:pPr>
        <w:pStyle w:val="NoSpacing"/>
      </w:pPr>
      <w:r>
        <w:rPr>
          <w:u w:val="single"/>
        </w:rPr>
        <w:t>Joan CLERK (alias BAILY)</w:t>
      </w:r>
      <w:r>
        <w:t xml:space="preserve">      (d.ca.1456)</w:t>
      </w:r>
    </w:p>
    <w:p w:rsidR="00942B17" w:rsidRDefault="00942B17" w:rsidP="00942B17">
      <w:pPr>
        <w:pStyle w:val="NoSpacing"/>
      </w:pPr>
      <w:r>
        <w:t>of Wansford.</w:t>
      </w:r>
    </w:p>
    <w:p w:rsidR="00942B17" w:rsidRDefault="00942B17" w:rsidP="00942B17">
      <w:pPr>
        <w:pStyle w:val="NoSpacing"/>
      </w:pPr>
    </w:p>
    <w:p w:rsidR="00942B17" w:rsidRDefault="00942B17" w:rsidP="00942B17">
      <w:pPr>
        <w:pStyle w:val="NoSpacing"/>
      </w:pPr>
    </w:p>
    <w:p w:rsidR="00942B17" w:rsidRDefault="00942B17" w:rsidP="00942B17">
      <w:pPr>
        <w:pStyle w:val="NoSpacing"/>
      </w:pPr>
      <w:r>
        <w:t>28 Jun.</w:t>
      </w:r>
      <w:r>
        <w:tab/>
        <w:t>1456</w:t>
      </w:r>
      <w:r>
        <w:tab/>
        <w:t>Probate of her Will.    (W.Y.R. p.38)</w:t>
      </w:r>
    </w:p>
    <w:p w:rsidR="00942B17" w:rsidRDefault="00942B17" w:rsidP="00942B17">
      <w:pPr>
        <w:pStyle w:val="NoSpacing"/>
      </w:pPr>
    </w:p>
    <w:p w:rsidR="00942B17" w:rsidRDefault="00942B17" w:rsidP="00942B17">
      <w:pPr>
        <w:pStyle w:val="NoSpacing"/>
      </w:pPr>
    </w:p>
    <w:p w:rsidR="00942B17" w:rsidRDefault="00942B17" w:rsidP="00942B17">
      <w:pPr>
        <w:pStyle w:val="NoSpacing"/>
      </w:pPr>
      <w:r>
        <w:t>25 September 2012</w:t>
      </w:r>
    </w:p>
    <w:p w:rsidR="00BA4020" w:rsidRPr="00186E49" w:rsidRDefault="00942B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B17" w:rsidRDefault="00942B17" w:rsidP="00552EBA">
      <w:r>
        <w:separator/>
      </w:r>
    </w:p>
  </w:endnote>
  <w:endnote w:type="continuationSeparator" w:id="0">
    <w:p w:rsidR="00942B17" w:rsidRDefault="00942B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2B17">
      <w:rPr>
        <w:noProof/>
      </w:rPr>
      <w:t>27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B17" w:rsidRDefault="00942B17" w:rsidP="00552EBA">
      <w:r>
        <w:separator/>
      </w:r>
    </w:p>
  </w:footnote>
  <w:footnote w:type="continuationSeparator" w:id="0">
    <w:p w:rsidR="00942B17" w:rsidRDefault="00942B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2B1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2012-09-27T20:04:00Z</dcterms:created>
  <dcterms:modified xsi:type="dcterms:W3CDTF">2012-09-27T20:05:00Z</dcterms:modified>
</cp:coreProperties>
</file>