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384" w:rsidRDefault="00255384" w:rsidP="00255384">
      <w:pPr>
        <w:pStyle w:val="NoSpacing"/>
      </w:pPr>
      <w:r>
        <w:rPr>
          <w:u w:val="single"/>
        </w:rPr>
        <w:t>John BURNAN</w:t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255384" w:rsidRDefault="00255384" w:rsidP="00255384">
      <w:pPr>
        <w:pStyle w:val="NoSpacing"/>
      </w:pPr>
      <w:r>
        <w:t>of the diocese of Exeter.</w:t>
      </w:r>
    </w:p>
    <w:p w:rsidR="00255384" w:rsidRDefault="00255384" w:rsidP="00255384">
      <w:pPr>
        <w:pStyle w:val="NoSpacing"/>
      </w:pPr>
    </w:p>
    <w:p w:rsidR="00255384" w:rsidRDefault="00255384" w:rsidP="00255384">
      <w:pPr>
        <w:pStyle w:val="NoSpacing"/>
      </w:pPr>
    </w:p>
    <w:p w:rsidR="00255384" w:rsidRDefault="00255384" w:rsidP="00255384">
      <w:pPr>
        <w:pStyle w:val="NoSpacing"/>
      </w:pPr>
      <w:r>
        <w:t>27 Aug.1438</w:t>
      </w:r>
      <w:r>
        <w:tab/>
        <w:t>He was ordained to his first tonsure.</w:t>
      </w:r>
    </w:p>
    <w:p w:rsidR="00255384" w:rsidRDefault="00255384" w:rsidP="00255384">
      <w:pPr>
        <w:pStyle w:val="NoSpacing"/>
      </w:pPr>
      <w:r>
        <w:tab/>
      </w:r>
      <w:r>
        <w:tab/>
        <w:t>(“Register of Edmund Lacy, Bishop of Exeter 1420-55” part 4 p.168)</w:t>
      </w:r>
    </w:p>
    <w:p w:rsidR="00255384" w:rsidRDefault="00255384" w:rsidP="00255384">
      <w:pPr>
        <w:pStyle w:val="NoSpacing"/>
      </w:pPr>
    </w:p>
    <w:p w:rsidR="00255384" w:rsidRDefault="00255384" w:rsidP="00255384">
      <w:pPr>
        <w:pStyle w:val="NoSpacing"/>
      </w:pPr>
    </w:p>
    <w:p w:rsidR="00255384" w:rsidRDefault="00255384" w:rsidP="00255384">
      <w:pPr>
        <w:pStyle w:val="NoSpacing"/>
      </w:pPr>
      <w:r>
        <w:t>24 February 2017</w:t>
      </w:r>
    </w:p>
    <w:p w:rsidR="006B2F86" w:rsidRPr="00255384" w:rsidRDefault="00255384" w:rsidP="00E71FC3">
      <w:pPr>
        <w:pStyle w:val="NoSpacing"/>
      </w:pPr>
      <w:bookmarkStart w:id="0" w:name="_GoBack"/>
      <w:bookmarkEnd w:id="0"/>
    </w:p>
    <w:sectPr w:rsidR="006B2F86" w:rsidRPr="002553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384" w:rsidRDefault="00255384" w:rsidP="00E71FC3">
      <w:pPr>
        <w:spacing w:after="0" w:line="240" w:lineRule="auto"/>
      </w:pPr>
      <w:r>
        <w:separator/>
      </w:r>
    </w:p>
  </w:endnote>
  <w:endnote w:type="continuationSeparator" w:id="0">
    <w:p w:rsidR="00255384" w:rsidRDefault="002553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384" w:rsidRDefault="00255384" w:rsidP="00E71FC3">
      <w:pPr>
        <w:spacing w:after="0" w:line="240" w:lineRule="auto"/>
      </w:pPr>
      <w:r>
        <w:separator/>
      </w:r>
    </w:p>
  </w:footnote>
  <w:footnote w:type="continuationSeparator" w:id="0">
    <w:p w:rsidR="00255384" w:rsidRDefault="002553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384"/>
    <w:rsid w:val="001A7C09"/>
    <w:rsid w:val="0025538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BED0E"/>
  <w15:chartTrackingRefBased/>
  <w15:docId w15:val="{D6E43EBC-8FAF-4D01-A9BA-1DB47035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2017-02-24T16:09:00Z</dcterms:created>
  <dcterms:modified xsi:type="dcterms:W3CDTF">2017-02-24T16:10:00Z</dcterms:modified>
</cp:coreProperties>
</file>