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12E5E" w14:textId="77777777" w:rsidR="005E7572" w:rsidRDefault="005E7572" w:rsidP="005E7572">
      <w:pPr>
        <w:pStyle w:val="NoSpacing"/>
      </w:pPr>
      <w:r>
        <w:rPr>
          <w:u w:val="single"/>
        </w:rPr>
        <w:t>William BAKKE</w:t>
      </w:r>
      <w:r>
        <w:t xml:space="preserve">     </w:t>
      </w:r>
      <w:proofErr w:type="gramStart"/>
      <w:r>
        <w:t xml:space="preserve">   (</w:t>
      </w:r>
      <w:proofErr w:type="gramEnd"/>
      <w:r>
        <w:t>fl.1413)</w:t>
      </w:r>
    </w:p>
    <w:p w14:paraId="26BC9162" w14:textId="77777777" w:rsidR="005E7572" w:rsidRDefault="005E7572" w:rsidP="005E7572">
      <w:pPr>
        <w:pStyle w:val="NoSpacing"/>
      </w:pPr>
    </w:p>
    <w:p w14:paraId="2B223026" w14:textId="77777777" w:rsidR="005E7572" w:rsidRDefault="005E7572" w:rsidP="005E7572">
      <w:pPr>
        <w:pStyle w:val="NoSpacing"/>
      </w:pPr>
    </w:p>
    <w:p w14:paraId="599DE996" w14:textId="77777777" w:rsidR="005E7572" w:rsidRDefault="005E7572" w:rsidP="005E7572">
      <w:pPr>
        <w:pStyle w:val="NoSpacing"/>
      </w:pPr>
      <w:r>
        <w:t>21 May1413</w:t>
      </w:r>
      <w:r>
        <w:tab/>
        <w:t>He and Richard Mayn(q.v.) were commissioned to levy and collect the</w:t>
      </w:r>
    </w:p>
    <w:p w14:paraId="1A16F9C9" w14:textId="77777777" w:rsidR="005E7572" w:rsidRDefault="005E7572" w:rsidP="005E7572">
      <w:pPr>
        <w:pStyle w:val="NoSpacing"/>
      </w:pPr>
      <w:r>
        <w:tab/>
      </w:r>
      <w:r>
        <w:tab/>
        <w:t>customs in the port of Bridgewater.    (C.F.R. 1413-22 p.4)</w:t>
      </w:r>
    </w:p>
    <w:p w14:paraId="7E7942C5" w14:textId="77777777" w:rsidR="005E7572" w:rsidRDefault="005E7572" w:rsidP="005E7572">
      <w:pPr>
        <w:pStyle w:val="NoSpacing"/>
      </w:pPr>
    </w:p>
    <w:p w14:paraId="0D038CF6" w14:textId="77777777" w:rsidR="005E7572" w:rsidRDefault="005E7572" w:rsidP="005E7572">
      <w:pPr>
        <w:pStyle w:val="NoSpacing"/>
      </w:pPr>
    </w:p>
    <w:p w14:paraId="5C43638D" w14:textId="77777777" w:rsidR="005E7572" w:rsidRDefault="005E7572" w:rsidP="005E7572">
      <w:pPr>
        <w:pStyle w:val="NoSpacing"/>
      </w:pPr>
      <w:r>
        <w:t>26 July 2024</w:t>
      </w:r>
    </w:p>
    <w:p w14:paraId="12D6057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600C6F" w14:textId="77777777" w:rsidR="005E7572" w:rsidRDefault="005E7572" w:rsidP="009139A6">
      <w:r>
        <w:separator/>
      </w:r>
    </w:p>
  </w:endnote>
  <w:endnote w:type="continuationSeparator" w:id="0">
    <w:p w14:paraId="4A372C6A" w14:textId="77777777" w:rsidR="005E7572" w:rsidRDefault="005E75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7A80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070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482F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FB6EF3" w14:textId="77777777" w:rsidR="005E7572" w:rsidRDefault="005E7572" w:rsidP="009139A6">
      <w:r>
        <w:separator/>
      </w:r>
    </w:p>
  </w:footnote>
  <w:footnote w:type="continuationSeparator" w:id="0">
    <w:p w14:paraId="0561CB20" w14:textId="77777777" w:rsidR="005E7572" w:rsidRDefault="005E75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315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91D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6D6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572"/>
    <w:rsid w:val="000666E0"/>
    <w:rsid w:val="002510B7"/>
    <w:rsid w:val="00270799"/>
    <w:rsid w:val="005C130B"/>
    <w:rsid w:val="005E7572"/>
    <w:rsid w:val="00826F5C"/>
    <w:rsid w:val="009139A6"/>
    <w:rsid w:val="009411C2"/>
    <w:rsid w:val="009448BB"/>
    <w:rsid w:val="00947624"/>
    <w:rsid w:val="00A129B2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13494"/>
  <w15:chartTrackingRefBased/>
  <w15:docId w15:val="{16EDC378-B07D-469B-91A2-B9D48B211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2024-07-27T18:45:00Z</dcterms:created>
  <dcterms:modified xsi:type="dcterms:W3CDTF">2024-07-27T18:46:00Z</dcterms:modified>
</cp:coreProperties>
</file>