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0E659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ARTOUR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B41BE9E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Baddow</w:t>
      </w:r>
      <w:proofErr w:type="spellEnd"/>
      <w:r>
        <w:rPr>
          <w:rFonts w:ascii="Times New Roman" w:hAnsi="Times New Roman" w:cs="Times New Roman"/>
        </w:rPr>
        <w:t xml:space="preserve">, Essex. </w:t>
      </w:r>
      <w:proofErr w:type="spellStart"/>
      <w:r>
        <w:rPr>
          <w:rFonts w:ascii="Times New Roman" w:hAnsi="Times New Roman" w:cs="Times New Roman"/>
        </w:rPr>
        <w:t>Maltman</w:t>
      </w:r>
      <w:proofErr w:type="spellEnd"/>
      <w:r>
        <w:rPr>
          <w:rFonts w:ascii="Times New Roman" w:hAnsi="Times New Roman" w:cs="Times New Roman"/>
        </w:rPr>
        <w:t>.</w:t>
      </w:r>
    </w:p>
    <w:p w14:paraId="543AAEE1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</w:p>
    <w:p w14:paraId="6A53D4C3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</w:p>
    <w:p w14:paraId="2D1633AD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Mathew of London, mercer(q.v.), brought a plaint of debt against him,</w:t>
      </w:r>
    </w:p>
    <w:p w14:paraId="47C950D5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Rymor</w:t>
      </w:r>
      <w:proofErr w:type="spellEnd"/>
      <w:r>
        <w:rPr>
          <w:rFonts w:ascii="Times New Roman" w:hAnsi="Times New Roman" w:cs="Times New Roman"/>
        </w:rPr>
        <w:t xml:space="preserve"> of Romney, Kent(q.v.) and Richard </w:t>
      </w:r>
      <w:proofErr w:type="spellStart"/>
      <w:r>
        <w:rPr>
          <w:rFonts w:ascii="Times New Roman" w:hAnsi="Times New Roman" w:cs="Times New Roman"/>
        </w:rPr>
        <w:t>Briggis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Warehorn</w:t>
      </w:r>
      <w:proofErr w:type="spellEnd"/>
      <w:r>
        <w:rPr>
          <w:rFonts w:ascii="Times New Roman" w:hAnsi="Times New Roman" w:cs="Times New Roman"/>
        </w:rPr>
        <w:t>,</w:t>
      </w:r>
    </w:p>
    <w:p w14:paraId="112EE52E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Kent(q.v.).  </w:t>
      </w:r>
    </w:p>
    <w:p w14:paraId="4F1ADB78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462688E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</w:p>
    <w:p w14:paraId="5E51E0E2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</w:p>
    <w:p w14:paraId="062D1B04" w14:textId="77777777" w:rsidR="000966F7" w:rsidRDefault="000966F7" w:rsidP="000966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2018</w:t>
      </w:r>
    </w:p>
    <w:p w14:paraId="4C16EDF0" w14:textId="77777777" w:rsidR="006B2F86" w:rsidRPr="00E71FC3" w:rsidRDefault="000966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27C31" w14:textId="77777777" w:rsidR="000966F7" w:rsidRDefault="000966F7" w:rsidP="00E71FC3">
      <w:r>
        <w:separator/>
      </w:r>
    </w:p>
  </w:endnote>
  <w:endnote w:type="continuationSeparator" w:id="0">
    <w:p w14:paraId="133EC219" w14:textId="77777777" w:rsidR="000966F7" w:rsidRDefault="000966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702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2E1DC" w14:textId="77777777" w:rsidR="000966F7" w:rsidRDefault="000966F7" w:rsidP="00E71FC3">
      <w:r>
        <w:separator/>
      </w:r>
    </w:p>
  </w:footnote>
  <w:footnote w:type="continuationSeparator" w:id="0">
    <w:p w14:paraId="1953614A" w14:textId="77777777" w:rsidR="000966F7" w:rsidRDefault="000966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F7"/>
    <w:rsid w:val="000966F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B56A1"/>
  <w15:chartTrackingRefBased/>
  <w15:docId w15:val="{21CFCAFF-0E22-436E-A27E-508875AB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6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66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2018-05-20T19:28:00Z</dcterms:created>
  <dcterms:modified xsi:type="dcterms:W3CDTF">2018-05-20T19:28:00Z</dcterms:modified>
</cp:coreProperties>
</file>