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1051AB" w14:textId="77777777" w:rsidR="009747DE" w:rsidRDefault="009747DE" w:rsidP="009747D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ARNOLDE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4219DE1E" w14:textId="77777777" w:rsidR="009747DE" w:rsidRDefault="009747DE" w:rsidP="009747D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Haberdasher.</w:t>
      </w:r>
    </w:p>
    <w:p w14:paraId="756B0C4C" w14:textId="77777777" w:rsidR="009747DE" w:rsidRDefault="009747DE" w:rsidP="009747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C3B2ED" w14:textId="77777777" w:rsidR="009747DE" w:rsidRDefault="009747DE" w:rsidP="009747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B3F68E" w14:textId="77777777" w:rsidR="009747DE" w:rsidRDefault="009747DE" w:rsidP="009747D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May1477</w:t>
      </w:r>
      <w:r>
        <w:rPr>
          <w:rFonts w:ascii="Times New Roman" w:hAnsi="Times New Roman" w:cs="Times New Roman"/>
          <w:sz w:val="24"/>
          <w:szCs w:val="24"/>
        </w:rPr>
        <w:tab/>
        <w:t xml:space="preserve">Gift of his goods and chattels to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Warde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grocer(q.v.), William</w:t>
      </w:r>
    </w:p>
    <w:p w14:paraId="5F0671DD" w14:textId="77777777" w:rsidR="009747DE" w:rsidRDefault="009747DE" w:rsidP="009747D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Warboys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haberdasher(q.v.),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Bolley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</w:t>
      </w:r>
    </w:p>
    <w:p w14:paraId="154B01AE" w14:textId="77777777" w:rsidR="009747DE" w:rsidRDefault="009747DE" w:rsidP="009747D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haberdasher(q.v.), and John Benson of London, haberdasher(q.v.).</w:t>
      </w:r>
    </w:p>
    <w:p w14:paraId="798C343E" w14:textId="77777777" w:rsidR="009747DE" w:rsidRDefault="009747DE" w:rsidP="009747D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(C.C.R. 1476-85 p.75)</w:t>
      </w:r>
    </w:p>
    <w:p w14:paraId="12BD2C08" w14:textId="77777777" w:rsidR="009747DE" w:rsidRDefault="009747DE" w:rsidP="009747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4EEBF8" w14:textId="77777777" w:rsidR="009747DE" w:rsidRDefault="009747DE" w:rsidP="009747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BF8AB9" w14:textId="77777777" w:rsidR="009747DE" w:rsidRDefault="009747DE" w:rsidP="009747D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March 2021</w:t>
      </w:r>
    </w:p>
    <w:p w14:paraId="6044878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6B8146" w14:textId="77777777" w:rsidR="009747DE" w:rsidRDefault="009747DE" w:rsidP="009139A6">
      <w:r>
        <w:separator/>
      </w:r>
    </w:p>
  </w:endnote>
  <w:endnote w:type="continuationSeparator" w:id="0">
    <w:p w14:paraId="1C2929D3" w14:textId="77777777" w:rsidR="009747DE" w:rsidRDefault="009747D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DDC3B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35008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B33C8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102221" w14:textId="77777777" w:rsidR="009747DE" w:rsidRDefault="009747DE" w:rsidP="009139A6">
      <w:r>
        <w:separator/>
      </w:r>
    </w:p>
  </w:footnote>
  <w:footnote w:type="continuationSeparator" w:id="0">
    <w:p w14:paraId="29E5D80A" w14:textId="77777777" w:rsidR="009747DE" w:rsidRDefault="009747D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D6BFB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24555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BECDD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7DE"/>
    <w:rsid w:val="000666E0"/>
    <w:rsid w:val="002510B7"/>
    <w:rsid w:val="005C130B"/>
    <w:rsid w:val="00826F5C"/>
    <w:rsid w:val="009139A6"/>
    <w:rsid w:val="009448BB"/>
    <w:rsid w:val="009747DE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2BAD85"/>
  <w15:chartTrackingRefBased/>
  <w15:docId w15:val="{E5410B4C-191F-4FE9-880C-A7444336A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2021-03-20T22:11:00Z</dcterms:created>
  <dcterms:modified xsi:type="dcterms:W3CDTF">2021-03-20T22:11:00Z</dcterms:modified>
</cp:coreProperties>
</file>